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97" w:rsidRDefault="002E37AE" w:rsidP="00AC18F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AC18F7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38052E">
        <w:rPr>
          <w:rFonts w:ascii="Calibri" w:hAnsi="Calibri" w:cs="Garamond"/>
          <w:sz w:val="22"/>
          <w:szCs w:val="22"/>
        </w:rPr>
        <w:tab/>
      </w:r>
      <w:r w:rsidR="0038052E">
        <w:rPr>
          <w:rFonts w:ascii="Calibri" w:hAnsi="Calibri" w:cs="Garamond"/>
          <w:sz w:val="22"/>
          <w:szCs w:val="22"/>
        </w:rPr>
        <w:tab/>
      </w:r>
      <w:r w:rsidR="00962169">
        <w:rPr>
          <w:rFonts w:ascii="Calibri" w:hAnsi="Calibri" w:cs="Garamond"/>
          <w:sz w:val="22"/>
          <w:szCs w:val="22"/>
        </w:rPr>
        <w:t>May 3, 2021</w:t>
      </w: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38052E">
        <w:rPr>
          <w:rFonts w:ascii="Calibri" w:hAnsi="Calibri" w:cs="Garamond"/>
          <w:sz w:val="22"/>
          <w:szCs w:val="22"/>
        </w:rPr>
        <w:tab/>
      </w:r>
      <w:r w:rsidR="0038052E">
        <w:rPr>
          <w:rFonts w:ascii="Calibri" w:hAnsi="Calibri" w:cs="Garamond"/>
          <w:sz w:val="22"/>
          <w:szCs w:val="22"/>
        </w:rPr>
        <w:tab/>
      </w:r>
      <w:r w:rsidR="00962169">
        <w:rPr>
          <w:rFonts w:ascii="Calibri" w:hAnsi="Calibri" w:cs="Garamond"/>
          <w:sz w:val="22"/>
          <w:szCs w:val="22"/>
        </w:rPr>
        <w:t>10</w:t>
      </w:r>
      <w:r w:rsidR="00620913">
        <w:rPr>
          <w:rFonts w:ascii="Calibri" w:hAnsi="Calibri" w:cs="Garamond"/>
          <w:sz w:val="22"/>
          <w:szCs w:val="22"/>
        </w:rPr>
        <w:t>:0</w:t>
      </w:r>
      <w:r w:rsidR="003F5670">
        <w:rPr>
          <w:rFonts w:ascii="Calibri" w:hAnsi="Calibri" w:cs="Garamond"/>
          <w:sz w:val="22"/>
          <w:szCs w:val="22"/>
        </w:rPr>
        <w:t>0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.*</w:t>
      </w:r>
      <w:r w:rsidR="00962169">
        <w:rPr>
          <w:rFonts w:ascii="Calibri" w:hAnsi="Calibri" w:cs="Garamond"/>
          <w:sz w:val="22"/>
          <w:szCs w:val="22"/>
        </w:rPr>
        <w:t xml:space="preserve"> – 4</w:t>
      </w:r>
      <w:r w:rsidR="003F4DDA">
        <w:rPr>
          <w:rFonts w:ascii="Calibri" w:hAnsi="Calibri" w:cs="Garamond"/>
          <w:sz w:val="22"/>
          <w:szCs w:val="22"/>
        </w:rPr>
        <w:t>:00</w:t>
      </w:r>
      <w:r w:rsidR="00FC4AA9" w:rsidRPr="005C0E09">
        <w:rPr>
          <w:rFonts w:ascii="Calibri" w:hAnsi="Calibri" w:cs="Garamond"/>
          <w:sz w:val="22"/>
          <w:szCs w:val="22"/>
        </w:rPr>
        <w:t xml:space="preserve">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F0CE9" w:rsidRDefault="00A52492" w:rsidP="004F0CE9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Zoom</w:t>
      </w:r>
      <w:r w:rsidR="00962169">
        <w:rPr>
          <w:rFonts w:ascii="Calibri" w:hAnsi="Calibri" w:cs="Garamond"/>
          <w:sz w:val="22"/>
          <w:szCs w:val="22"/>
        </w:rPr>
        <w:t>:</w:t>
      </w:r>
      <w:r w:rsidR="004F0CE9">
        <w:rPr>
          <w:rFonts w:ascii="Calibri" w:hAnsi="Calibri" w:cs="Garamond"/>
          <w:sz w:val="22"/>
          <w:szCs w:val="22"/>
        </w:rPr>
        <w:tab/>
      </w:r>
      <w:hyperlink r:id="rId10" w:history="1">
        <w:r w:rsidR="004F0CE9" w:rsidRPr="004F0CE9">
          <w:rPr>
            <w:rStyle w:val="Hyperlink"/>
            <w:rFonts w:ascii="Calibri" w:hAnsi="Calibri" w:cs="Garamond"/>
            <w:sz w:val="22"/>
            <w:szCs w:val="22"/>
          </w:rPr>
          <w:t>Click here to join Zoom meeting</w:t>
        </w:r>
      </w:hyperlink>
    </w:p>
    <w:p w:rsidR="004F0CE9" w:rsidRDefault="0038052E" w:rsidP="004F0CE9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ID: </w:t>
      </w:r>
      <w:r w:rsidRPr="0038052E">
        <w:rPr>
          <w:rFonts w:asciiTheme="minorHAnsi" w:hAnsiTheme="minorHAnsi" w:cstheme="minorHAnsi"/>
          <w:sz w:val="22"/>
          <w:szCs w:val="22"/>
        </w:rPr>
        <w:t>990 5029 4484</w:t>
      </w:r>
    </w:p>
    <w:p w:rsidR="004F0CE9" w:rsidRPr="0038052E" w:rsidRDefault="0038052E" w:rsidP="004F0CE9">
      <w:p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Passcode: </w:t>
      </w:r>
      <w:r w:rsidRPr="0038052E">
        <w:rPr>
          <w:rFonts w:asciiTheme="minorHAnsi" w:hAnsiTheme="minorHAnsi" w:cstheme="minorHAnsi"/>
          <w:sz w:val="22"/>
          <w:szCs w:val="22"/>
        </w:rPr>
        <w:t>986642</w:t>
      </w:r>
    </w:p>
    <w:p w:rsidR="0038052E" w:rsidRPr="00962169" w:rsidRDefault="0038052E" w:rsidP="004F0CE9">
      <w:pPr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8052E">
        <w:rPr>
          <w:rFonts w:asciiTheme="minorHAnsi" w:hAnsiTheme="minorHAnsi" w:cstheme="minorHAnsi"/>
          <w:sz w:val="22"/>
          <w:szCs w:val="22"/>
        </w:rPr>
        <w:t>Dial by your location</w:t>
      </w:r>
      <w:r>
        <w:rPr>
          <w:rFonts w:asciiTheme="minorHAnsi" w:hAnsiTheme="minorHAnsi" w:cstheme="minorHAnsi"/>
          <w:sz w:val="22"/>
          <w:szCs w:val="22"/>
        </w:rPr>
        <w:t xml:space="preserve">:   </w:t>
      </w:r>
      <w:r w:rsidRPr="0038052E">
        <w:rPr>
          <w:rFonts w:asciiTheme="minorHAnsi" w:hAnsiTheme="minorHAnsi" w:cstheme="minorHAnsi"/>
          <w:sz w:val="22"/>
          <w:szCs w:val="22"/>
        </w:rPr>
        <w:t>+1 301 715 8592 US (Washington DC)</w:t>
      </w:r>
    </w:p>
    <w:p w:rsidR="00BF0DD5" w:rsidRPr="005C0E09" w:rsidRDefault="00BF0DD5" w:rsidP="0038052E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10D40" w:rsidRPr="00D10D40" w:rsidRDefault="00D10D40" w:rsidP="00D10D40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D10D40">
        <w:rPr>
          <w:rFonts w:ascii="Calibri" w:hAnsi="Calibri" w:cs="Garamond"/>
          <w:b/>
          <w:sz w:val="22"/>
          <w:szCs w:val="22"/>
        </w:rPr>
        <w:t>Grant Review Team (GRT) Meeting</w:t>
      </w:r>
      <w:r>
        <w:rPr>
          <w:rFonts w:ascii="Calibri" w:hAnsi="Calibri" w:cs="Garamond"/>
          <w:b/>
          <w:sz w:val="22"/>
          <w:szCs w:val="22"/>
        </w:rPr>
        <w:t xml:space="preserve"> – Proposal </w:t>
      </w:r>
      <w:bookmarkStart w:id="0" w:name="_GoBack"/>
      <w:bookmarkEnd w:id="0"/>
      <w:r w:rsidRPr="00D10D40">
        <w:rPr>
          <w:rFonts w:ascii="Calibri" w:hAnsi="Calibri" w:cs="Garamond"/>
          <w:b/>
          <w:sz w:val="22"/>
          <w:szCs w:val="22"/>
        </w:rPr>
        <w:t>Review</w:t>
      </w:r>
    </w:p>
    <w:p w:rsidR="00D10D40" w:rsidRPr="00D10D40" w:rsidRDefault="00D10D40" w:rsidP="00D10D40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D10D40">
        <w:rPr>
          <w:rFonts w:ascii="Calibri" w:hAnsi="Calibri" w:cs="Garamond"/>
          <w:b/>
          <w:sz w:val="22"/>
          <w:szCs w:val="22"/>
        </w:rPr>
        <w:t>MINUTES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D10D40">
        <w:rPr>
          <w:rFonts w:ascii="Calibri" w:hAnsi="Calibri" w:cs="Garamond"/>
          <w:sz w:val="22"/>
          <w:szCs w:val="22"/>
        </w:rPr>
        <w:t xml:space="preserve">The meeting </w:t>
      </w:r>
      <w:proofErr w:type="gramStart"/>
      <w:r w:rsidRPr="00D10D40">
        <w:rPr>
          <w:rFonts w:ascii="Calibri" w:hAnsi="Calibri" w:cs="Garamond"/>
          <w:sz w:val="22"/>
          <w:szCs w:val="22"/>
        </w:rPr>
        <w:t>was called</w:t>
      </w:r>
      <w:proofErr w:type="gramEnd"/>
      <w:r w:rsidRPr="00D10D40">
        <w:rPr>
          <w:rFonts w:ascii="Calibri" w:hAnsi="Calibri" w:cs="Garamond"/>
          <w:sz w:val="22"/>
          <w:szCs w:val="22"/>
        </w:rPr>
        <w:t xml:space="preserve"> to order at </w:t>
      </w:r>
      <w:r>
        <w:rPr>
          <w:rFonts w:ascii="Calibri" w:hAnsi="Calibri" w:cs="Garamond"/>
          <w:sz w:val="22"/>
          <w:szCs w:val="22"/>
        </w:rPr>
        <w:t>10:07 AM.  At 10:10</w:t>
      </w:r>
      <w:r w:rsidRPr="00D10D40">
        <w:rPr>
          <w:rFonts w:ascii="Calibri" w:hAnsi="Calibri" w:cs="Garamond"/>
          <w:sz w:val="22"/>
          <w:szCs w:val="22"/>
        </w:rPr>
        <w:t xml:space="preserve"> AM, Jason Withers moved that the Grant Review Team convene in closed session pursuant to Section 2.2-</w:t>
      </w:r>
      <w:proofErr w:type="gramStart"/>
      <w:r w:rsidRPr="00D10D40">
        <w:rPr>
          <w:rFonts w:ascii="Calibri" w:hAnsi="Calibri" w:cs="Garamond"/>
          <w:sz w:val="22"/>
          <w:szCs w:val="22"/>
        </w:rPr>
        <w:t>3711A(</w:t>
      </w:r>
      <w:proofErr w:type="gramEnd"/>
      <w:r w:rsidRPr="00D10D40">
        <w:rPr>
          <w:rFonts w:ascii="Calibri" w:hAnsi="Calibri" w:cs="Garamond"/>
          <w:sz w:val="22"/>
          <w:szCs w:val="22"/>
        </w:rPr>
        <w:t>29) of the Code of</w:t>
      </w:r>
      <w:r>
        <w:rPr>
          <w:rFonts w:ascii="Calibri" w:hAnsi="Calibri" w:cs="Garamond"/>
          <w:sz w:val="22"/>
          <w:szCs w:val="22"/>
        </w:rPr>
        <w:t xml:space="preserve"> Virginia to review Proposal</w:t>
      </w:r>
      <w:r w:rsidRPr="00D10D40">
        <w:rPr>
          <w:rFonts w:ascii="Calibri" w:hAnsi="Calibri" w:cs="Garamond"/>
          <w:sz w:val="22"/>
          <w:szCs w:val="22"/>
        </w:rPr>
        <w:t xml:space="preserve"> applications submitted in response to the Board’s FFY 2021 Request for Proposals. 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D10D40">
        <w:rPr>
          <w:rFonts w:ascii="Calibri" w:hAnsi="Calibri" w:cs="Garamond"/>
          <w:sz w:val="22"/>
          <w:szCs w:val="22"/>
        </w:rPr>
        <w:t xml:space="preserve">The meeting adjourned at </w:t>
      </w:r>
      <w:r>
        <w:rPr>
          <w:rFonts w:ascii="Calibri" w:hAnsi="Calibri" w:cs="Garamond"/>
          <w:sz w:val="22"/>
          <w:szCs w:val="22"/>
        </w:rPr>
        <w:t>3:50</w:t>
      </w:r>
      <w:r w:rsidRPr="00D10D40">
        <w:rPr>
          <w:rFonts w:ascii="Calibri" w:hAnsi="Calibri" w:cs="Garamond"/>
          <w:sz w:val="22"/>
          <w:szCs w:val="22"/>
        </w:rPr>
        <w:t xml:space="preserve"> PM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D10D40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D10D40">
        <w:rPr>
          <w:rFonts w:ascii="Calibri" w:hAnsi="Calibri" w:cs="Garamond"/>
          <w:b/>
          <w:bCs/>
          <w:sz w:val="22"/>
          <w:szCs w:val="22"/>
        </w:rPr>
        <w:t>: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D10D40">
        <w:rPr>
          <w:rFonts w:ascii="Calibri" w:hAnsi="Calibri" w:cs="Garamond"/>
          <w:b/>
          <w:sz w:val="22"/>
          <w:szCs w:val="22"/>
        </w:rPr>
        <w:t>Board Members: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D10D40">
        <w:rPr>
          <w:rFonts w:ascii="Calibri" w:hAnsi="Calibri" w:cs="Garamond"/>
          <w:sz w:val="22"/>
          <w:szCs w:val="22"/>
        </w:rPr>
        <w:t xml:space="preserve">Lindsay </w:t>
      </w:r>
      <w:proofErr w:type="spellStart"/>
      <w:r w:rsidRPr="00D10D40">
        <w:rPr>
          <w:rFonts w:ascii="Calibri" w:hAnsi="Calibri" w:cs="Garamond"/>
          <w:sz w:val="22"/>
          <w:szCs w:val="22"/>
        </w:rPr>
        <w:t>Pearse</w:t>
      </w:r>
      <w:proofErr w:type="spellEnd"/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D10D40">
        <w:rPr>
          <w:rFonts w:ascii="Calibri" w:hAnsi="Calibri" w:cs="Garamond"/>
          <w:sz w:val="22"/>
          <w:szCs w:val="22"/>
        </w:rPr>
        <w:t>Chandra Robinson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D10D40">
        <w:rPr>
          <w:rFonts w:ascii="Calibri" w:hAnsi="Calibri" w:cs="Garamond"/>
          <w:sz w:val="22"/>
          <w:szCs w:val="22"/>
        </w:rPr>
        <w:t>Phillip Caldwell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D10D40">
        <w:rPr>
          <w:rFonts w:ascii="Calibri" w:hAnsi="Calibri" w:cs="Garamond"/>
          <w:sz w:val="22"/>
          <w:szCs w:val="22"/>
        </w:rPr>
        <w:t>Alexus Smith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D10D40">
        <w:rPr>
          <w:rFonts w:ascii="Calibri" w:hAnsi="Calibri" w:cs="Garamond"/>
          <w:b/>
          <w:sz w:val="22"/>
          <w:szCs w:val="22"/>
        </w:rPr>
        <w:t>Board Staff: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D10D40">
        <w:rPr>
          <w:rFonts w:ascii="Calibri" w:hAnsi="Calibri" w:cs="Garamond"/>
          <w:sz w:val="22"/>
          <w:szCs w:val="22"/>
        </w:rPr>
        <w:t>Teri Morgan</w:t>
      </w:r>
    </w:p>
    <w:p w:rsidR="00D10D40" w:rsidRPr="00D10D40" w:rsidRDefault="00D10D40" w:rsidP="00D10D4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D10D40">
        <w:rPr>
          <w:rFonts w:ascii="Calibri" w:hAnsi="Calibri" w:cs="Garamond"/>
          <w:sz w:val="22"/>
          <w:szCs w:val="22"/>
        </w:rPr>
        <w:t>Jason Withers</w:t>
      </w:r>
    </w:p>
    <w:p w:rsidR="00AC18F7" w:rsidRDefault="00AC18F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846005" w:rsidRDefault="00846005" w:rsidP="00AC18F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113C8" w:rsidRPr="00F6689A" w:rsidRDefault="00B113C8" w:rsidP="00AC18F7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2"/>
          <w:szCs w:val="22"/>
        </w:rPr>
      </w:pPr>
      <w:r w:rsidRPr="00B113C8">
        <w:rPr>
          <w:rFonts w:asciiTheme="minorHAnsi" w:hAnsiTheme="minorHAnsi"/>
          <w:sz w:val="22"/>
          <w:szCs w:val="22"/>
        </w:rPr>
        <w:t>*</w:t>
      </w:r>
      <w:r w:rsidR="0038052E">
        <w:rPr>
          <w:rFonts w:asciiTheme="minorHAnsi" w:hAnsiTheme="minorHAnsi"/>
          <w:sz w:val="22"/>
          <w:szCs w:val="22"/>
        </w:rPr>
        <w:t xml:space="preserve"> The meeting will commence at 10</w:t>
      </w:r>
      <w:r w:rsidR="00F6689A">
        <w:rPr>
          <w:rFonts w:asciiTheme="minorHAnsi" w:hAnsiTheme="minorHAnsi"/>
          <w:sz w:val="22"/>
          <w:szCs w:val="22"/>
        </w:rPr>
        <w:t>:0</w:t>
      </w:r>
      <w:r w:rsidR="00305C56">
        <w:rPr>
          <w:rFonts w:asciiTheme="minorHAnsi" w:hAnsiTheme="minorHAnsi"/>
          <w:sz w:val="22"/>
          <w:szCs w:val="22"/>
        </w:rPr>
        <w:t>0A</w:t>
      </w:r>
      <w:r w:rsidR="003452DA">
        <w:rPr>
          <w:rFonts w:asciiTheme="minorHAnsi" w:hAnsiTheme="minorHAnsi"/>
          <w:sz w:val="22"/>
          <w:szCs w:val="22"/>
        </w:rPr>
        <w:t xml:space="preserve">M and at </w:t>
      </w:r>
      <w:r w:rsidR="0038052E">
        <w:rPr>
          <w:rFonts w:asciiTheme="minorHAnsi" w:hAnsiTheme="minorHAnsi"/>
          <w:sz w:val="22"/>
          <w:szCs w:val="22"/>
        </w:rPr>
        <w:t>10</w:t>
      </w:r>
      <w:r w:rsidR="00F6689A">
        <w:rPr>
          <w:rFonts w:asciiTheme="minorHAnsi" w:hAnsiTheme="minorHAnsi"/>
          <w:sz w:val="22"/>
          <w:szCs w:val="22"/>
        </w:rPr>
        <w:t>:0</w:t>
      </w:r>
      <w:r w:rsidR="00AE6D75">
        <w:rPr>
          <w:rFonts w:asciiTheme="minorHAnsi" w:hAnsiTheme="minorHAnsi"/>
          <w:sz w:val="22"/>
          <w:szCs w:val="22"/>
        </w:rPr>
        <w:t>5</w:t>
      </w:r>
      <w:r w:rsidR="00305C56">
        <w:rPr>
          <w:rFonts w:asciiTheme="minorHAnsi" w:hAnsiTheme="minorHAnsi"/>
          <w:sz w:val="22"/>
          <w:szCs w:val="22"/>
        </w:rPr>
        <w:t>A</w:t>
      </w:r>
      <w:r w:rsidR="003452DA">
        <w:rPr>
          <w:rFonts w:asciiTheme="minorHAnsi" w:hAnsiTheme="minorHAnsi"/>
          <w:sz w:val="22"/>
          <w:szCs w:val="22"/>
        </w:rPr>
        <w:t>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pursuant to Section 2.2-</w:t>
      </w:r>
      <w:proofErr w:type="gramStart"/>
      <w:r w:rsidRPr="00B113C8">
        <w:rPr>
          <w:rFonts w:asciiTheme="minorHAnsi" w:hAnsiTheme="minorHAnsi"/>
          <w:sz w:val="22"/>
          <w:szCs w:val="22"/>
        </w:rPr>
        <w:t>3711A(</w:t>
      </w:r>
      <w:proofErr w:type="gramEnd"/>
      <w:r w:rsidRPr="00B113C8">
        <w:rPr>
          <w:rFonts w:asciiTheme="minorHAnsi" w:hAnsiTheme="minorHAnsi"/>
          <w:sz w:val="22"/>
          <w:szCs w:val="22"/>
        </w:rPr>
        <w:t>29) of the Code of Virginia.</w:t>
      </w:r>
    </w:p>
    <w:sectPr w:rsidR="00B113C8" w:rsidRPr="00F6689A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2C13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052E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0CE9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091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062D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46005"/>
    <w:rsid w:val="00847BE5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5CC0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2169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2492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C18F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0DD5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BE6"/>
    <w:rsid w:val="00C93CAA"/>
    <w:rsid w:val="00C967DB"/>
    <w:rsid w:val="00CA02F8"/>
    <w:rsid w:val="00CA2DFC"/>
    <w:rsid w:val="00CA3476"/>
    <w:rsid w:val="00CA6058"/>
    <w:rsid w:val="00CA6170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0D40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00CF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2C29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6689A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2027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31922"/>
  <w15:docId w15:val="{871B93B8-A031-44E9-9529-DB956F94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  <w:style w:type="character" w:styleId="Hyperlink">
    <w:name w:val="Hyperlink"/>
    <w:basedOn w:val="DefaultParagraphFont"/>
    <w:unhideWhenUsed/>
    <w:rsid w:val="00BF0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zoom.us/j/99050294484?pwd=Vm5LMVBQcVc5YlBxaTZwVzFUSFA2QT09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NKAHMF2WWKTP-399312027-1826</_dlc_DocId>
    <_dlc_DocIdUrl xmlns="89461f00-0b74-46d7-ba90-7a84aa4e2ee4">
      <Url>https://sharepoint.wwrc.net/VBPDdocs/_layouts/15/DocIdRedir.aspx?ID=NKAHMF2WWKTP-399312027-1826</Url>
      <Description>NKAHMF2WWKTP-399312027-1826</Description>
    </_dlc_DocIdUrl>
  </documentManagement>
</p:properties>
</file>

<file path=customXml/itemProps1.xml><?xml version="1.0" encoding="utf-8"?>
<ds:datastoreItem xmlns:ds="http://schemas.openxmlformats.org/officeDocument/2006/customXml" ds:itemID="{B0AE9FA8-AE2E-4D32-A9AC-23D766A6830D}"/>
</file>

<file path=customXml/itemProps2.xml><?xml version="1.0" encoding="utf-8"?>
<ds:datastoreItem xmlns:ds="http://schemas.openxmlformats.org/officeDocument/2006/customXml" ds:itemID="{9007302A-1FA3-44DC-8E7B-91466A933D8C}"/>
</file>

<file path=customXml/itemProps3.xml><?xml version="1.0" encoding="utf-8"?>
<ds:datastoreItem xmlns:ds="http://schemas.openxmlformats.org/officeDocument/2006/customXml" ds:itemID="{A6D268B4-C458-40EC-86BA-CE9A827A5CE2}"/>
</file>

<file path=customXml/itemProps4.xml><?xml version="1.0" encoding="utf-8"?>
<ds:datastoreItem xmlns:ds="http://schemas.openxmlformats.org/officeDocument/2006/customXml" ds:itemID="{14CE9749-10F7-41F4-BFA9-CD92116FB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f7b87-6d27-4949-b528-f30a3114a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4ECC26-180A-4DD5-94AD-8836FE4EB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Withers, Jason (VBPD)</cp:lastModifiedBy>
  <cp:revision>2</cp:revision>
  <cp:lastPrinted>2012-01-27T14:08:00Z</cp:lastPrinted>
  <dcterms:created xsi:type="dcterms:W3CDTF">2021-05-07T13:13:00Z</dcterms:created>
  <dcterms:modified xsi:type="dcterms:W3CDTF">2021-05-07T13:13:00Z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0b0be7db-bc6e-4fec-8efc-53b6e4d18265</vt:lpwstr>
  </property>
</Properties>
</file>